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56" w:rsidRPr="00EE6256" w:rsidRDefault="00EE6256" w:rsidP="00EE6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256">
        <w:rPr>
          <w:rFonts w:ascii="Times New Roman" w:hAnsi="Times New Roman" w:cs="Times New Roman"/>
          <w:sz w:val="24"/>
          <w:szCs w:val="24"/>
        </w:rPr>
        <w:t>Утверждаю</w:t>
      </w:r>
    </w:p>
    <w:p w:rsidR="00EE6256" w:rsidRPr="00EE6256" w:rsidRDefault="00EE6256" w:rsidP="00EE6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256">
        <w:rPr>
          <w:rFonts w:ascii="Times New Roman" w:hAnsi="Times New Roman" w:cs="Times New Roman"/>
          <w:sz w:val="24"/>
          <w:szCs w:val="24"/>
        </w:rPr>
        <w:t xml:space="preserve">Директор МОУ «СОШ  </w:t>
      </w:r>
      <w:proofErr w:type="spellStart"/>
      <w:r w:rsidRPr="00EE625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25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E6256">
        <w:rPr>
          <w:rFonts w:ascii="Times New Roman" w:hAnsi="Times New Roman" w:cs="Times New Roman"/>
          <w:sz w:val="24"/>
          <w:szCs w:val="24"/>
        </w:rPr>
        <w:t>рыковка</w:t>
      </w:r>
      <w:proofErr w:type="spellEnd"/>
      <w:r w:rsidRPr="00EE625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E6256" w:rsidRPr="00EE6256" w:rsidRDefault="00EE6256" w:rsidP="00EE6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256">
        <w:rPr>
          <w:rFonts w:ascii="Times New Roman" w:hAnsi="Times New Roman" w:cs="Times New Roman"/>
          <w:sz w:val="24"/>
          <w:szCs w:val="24"/>
        </w:rPr>
        <w:t>____________/Медведева Т.В./</w:t>
      </w:r>
    </w:p>
    <w:p w:rsidR="00EE6256" w:rsidRPr="00EE6256" w:rsidRDefault="00EE6256" w:rsidP="00EE62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6256">
        <w:rPr>
          <w:rFonts w:ascii="Times New Roman" w:hAnsi="Times New Roman" w:cs="Times New Roman"/>
          <w:sz w:val="24"/>
          <w:szCs w:val="24"/>
        </w:rPr>
        <w:t>«___»___________20___г.</w:t>
      </w:r>
    </w:p>
    <w:p w:rsidR="00EE6256" w:rsidRPr="00EE6256" w:rsidRDefault="00EE6256" w:rsidP="00EE62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256" w:rsidRPr="00EE6256" w:rsidRDefault="00EE6256" w:rsidP="00EE6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5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E6256" w:rsidRPr="00EE6256" w:rsidRDefault="00EE6256" w:rsidP="00EE6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56">
        <w:rPr>
          <w:rFonts w:ascii="Times New Roman" w:hAnsi="Times New Roman" w:cs="Times New Roman"/>
          <w:b/>
          <w:sz w:val="28"/>
          <w:szCs w:val="28"/>
        </w:rPr>
        <w:t>по  организации подготовки и проведения государственной (итоговой) аттестации выпускников 9, 11 классов</w:t>
      </w:r>
    </w:p>
    <w:p w:rsidR="00EE6256" w:rsidRDefault="00EE6256" w:rsidP="00EE6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256">
        <w:rPr>
          <w:rFonts w:ascii="Times New Roman" w:hAnsi="Times New Roman" w:cs="Times New Roman"/>
          <w:b/>
          <w:sz w:val="28"/>
          <w:szCs w:val="28"/>
        </w:rPr>
        <w:t>в МОУ « СОШ с. Брыковка Духовницкого райо</w:t>
      </w:r>
      <w:r>
        <w:rPr>
          <w:rFonts w:ascii="Times New Roman" w:hAnsi="Times New Roman" w:cs="Times New Roman"/>
          <w:b/>
          <w:sz w:val="28"/>
          <w:szCs w:val="28"/>
        </w:rPr>
        <w:t>на Саратовской области» на  2012 – 2013</w:t>
      </w:r>
      <w:r w:rsidRPr="00EE625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E6256" w:rsidRPr="00EE6256" w:rsidRDefault="00EE6256" w:rsidP="00EE62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406"/>
        <w:gridCol w:w="1695"/>
        <w:gridCol w:w="2943"/>
        <w:gridCol w:w="2369"/>
      </w:tblGrid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Выход, документ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собрания с учащимися 8 класса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ознакомления с нормативн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базой государственной (итоговой) аттестации.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Предварительное изучение запросов учащихся (об экзаменах по выбору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2012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тель: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Протокол собрания.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государственной (итоговой)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стации учащихся 9 классов в 2011-2012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2012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  Протоколы заседания ШМО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и проведению государственной (итоговой) аттестации выпускников 9 и 11 классов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МОУ « СОШ с. Брыковка»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 август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с приглашением руководителей ШМО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выпускниках 9,11-ых классов.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1.12.2012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тели: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Зазоркина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Таблица данных о выпускниках 9,11-ых классов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Создание пакета нормативно-правовых документов, обеспечивающих проведение государственной (итоговой) аттестации выпускников 9, 11 классов по ЕГЭ.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А) Пополнение банка нормативных документов по проведению итоговой аттестации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ыпускников  9, 11 классов в 2012-2013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документами федерального, регионального и муниципального уровней.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Б) Формирование банка нормативных и инструктивно-методических материалов, отражающих организацию и проведение итоговой аттестации школьников 9, 11 классов по всем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учебного плана в 2012-2013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Изучение корректив, внесенных в инструктивно-методические материалы, регламентирующие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ГИА и  ЕГЭ в  2012-2013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(положения, приказы)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документов к итоговой аттестации учащихся по уровням: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     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егиональный    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В) муниципальный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Оформление накопительных папок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учителей, учащихся, родителей с нормативно-правовой документацией о проведении государственной аттестации выпускников 9 и 11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Классные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тели: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 И.А.,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Зазоркина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Протокол собрания 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 и навыков выпускников (согласно плану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контроля).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Внутренняя дифференциация в обучении, систематизации и повторении учебного материала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Сентябрь – май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 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справки, индивидуальная работа, педагогические консилиумы, заседания.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качества обучения и уровня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уч-ся 9, 11 классов по итогам 1, 2, 3, 4 четвертей учебного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Мониторинг, диагностика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9, 11 классов по выполнению программ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вестибюле школы «Готовимся к экзаменам» и уголков в кабинетах «Как подготовиться к экзамену».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учителями – предметниками уголков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наглядными  (Съемными) материалами, дидактическими и информационными, по предметам учебного плана в рамках подготовки к итоговой аттестации выпускников 9,11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F555CD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2012</w:t>
            </w:r>
            <w:r w:rsidR="00EE6256"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Уголки, стенды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постоянно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уголков по подготовке учащихся 9, 11 классов к итоговой аттестации</w:t>
            </w:r>
          </w:p>
        </w:tc>
      </w:tr>
      <w:tr w:rsidR="00EE6256" w:rsidRPr="00EE6256" w:rsidTr="00FF7E25">
        <w:trPr>
          <w:trHeight w:val="552"/>
          <w:jc w:val="center"/>
        </w:trPr>
        <w:tc>
          <w:tcPr>
            <w:tcW w:w="12952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учителями 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редметниками системы повторения учебного материала по предметам в соответствии с содержательными линиями тренировочных тестов и контрольно-измерительными материалами (КИМ) – 9, 11 класс, рекомендациями.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ТП                      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Б) посещение уроков учителей администрацией школы</w:t>
            </w:r>
          </w:p>
        </w:tc>
      </w:tr>
      <w:tr w:rsidR="00EE6256" w:rsidRPr="00EE6256" w:rsidTr="00FF7E25">
        <w:trPr>
          <w:trHeight w:val="66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выпускников школы – 9, 11 класс - учебными материалами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( тренировочными текстами, демоверсиями тестов), для подготовки к тестовой форме испытаний по предметам учебного плана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дидактических материалов для подготовки учащихся 9</w:t>
            </w:r>
            <w:r w:rsidR="00F555CD">
              <w:rPr>
                <w:rFonts w:ascii="Times New Roman" w:hAnsi="Times New Roman" w:cs="Times New Roman"/>
                <w:sz w:val="24"/>
                <w:szCs w:val="24"/>
              </w:rPr>
              <w:t>, 11 классов к аттестации в 2012-2013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Проведение пробных (тренировочных) работ по предметам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1.-с опорой на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, отработка заполнения учащимися 9,11-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полей бланков ответов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2.      Участие учащихся 9,11-ых классов в репетиционных экзаменах.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D" w:rsidRDefault="00F555CD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CD" w:rsidRDefault="00F555CD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Малые педсоветы учителей, работающих в выпускных 9, 11 классах - анализ тренировочных работ  с последующей коррекцией ЗУН обучаемых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выпускниками 9, 11 классов с целью их адаптации к условиям проведения итоговой аттестации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F555CD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 w:rsidR="00EE6256" w:rsidRPr="00EE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E6256"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Н.И.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и 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с выпускниками школы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консультаций  для  подготовки к экзаменам.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F555CD" w:rsidRDefault="00F555CD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Расписание консультаций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расписанием экзаменов ГИА и ЕГЭ.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Жиркина Н.А.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Педсовет о допуске учащихся 9, 11 классов к итоговой аттестации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56" w:rsidRPr="00EE6256" w:rsidTr="00FF7E25">
        <w:trPr>
          <w:trHeight w:val="66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</w:t>
            </w:r>
            <w:proofErr w:type="spellStart"/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звонока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     25 мая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  Жиркина Н.А.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Проведение ГИА и ЕГЭ по расписанию, утвержденному Министерством образования и науки РФ и МО Саратовской области.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 и личных дел учащихся,  сдача их на хранение в архив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об окончании  основной, средней школы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Педсовет о завершении итоговой аттестации, вручение документов об образовании и окончании основной и средней (полной) школы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свидетельств о результатах ЕГЭ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Директор школы Медведева Т.В.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Регистрация выдачи свидетельств выпускникам 11-ых классов</w:t>
            </w:r>
          </w:p>
        </w:tc>
      </w:tr>
      <w:tr w:rsidR="00EE6256" w:rsidRPr="00EE6256" w:rsidTr="00FF7E25">
        <w:trPr>
          <w:trHeight w:val="238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Выпускной вечер для учащихся 9, 11 классов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>Зам. директора по ВР     Жиркина Н.А.</w:t>
            </w:r>
          </w:p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56" w:rsidRPr="00EE6256" w:rsidTr="00FF7E25">
        <w:trPr>
          <w:trHeight w:val="83"/>
          <w:jc w:val="center"/>
        </w:trPr>
        <w:tc>
          <w:tcPr>
            <w:tcW w:w="12952" w:type="dxa"/>
            <w:gridSpan w:val="5"/>
            <w:tcBorders>
              <w:top w:val="nil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56" w:rsidRPr="00EE6256" w:rsidRDefault="00EE6256" w:rsidP="00EE6256"/>
        </w:tc>
      </w:tr>
    </w:tbl>
    <w:p w:rsidR="00EE6256" w:rsidRPr="00EE6256" w:rsidRDefault="00EE6256" w:rsidP="00EE6256">
      <w:r w:rsidRPr="00EE6256">
        <w:t> </w:t>
      </w:r>
    </w:p>
    <w:p w:rsidR="00EE4950" w:rsidRDefault="00EE4950">
      <w:bookmarkStart w:id="0" w:name="_GoBack"/>
      <w:bookmarkEnd w:id="0"/>
    </w:p>
    <w:sectPr w:rsidR="00EE4950" w:rsidSect="00EE625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6"/>
    <w:rsid w:val="00EE4950"/>
    <w:rsid w:val="00EE6256"/>
    <w:rsid w:val="00F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2001-12-31T20:47:00Z</dcterms:created>
  <dcterms:modified xsi:type="dcterms:W3CDTF">2001-12-31T21:12:00Z</dcterms:modified>
</cp:coreProperties>
</file>